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21" w:rsidRPr="00875EAC" w:rsidRDefault="00585221" w:rsidP="00585221">
      <w:pPr>
        <w:ind w:left="6296" w:right="50" w:firstLine="784"/>
        <w:jc w:val="both"/>
        <w:rPr>
          <w:rFonts w:eastAsia="SimSun"/>
          <w:b/>
          <w:i/>
          <w:sz w:val="22"/>
          <w:szCs w:val="22"/>
        </w:rPr>
      </w:pPr>
      <w:r w:rsidRPr="00875EAC">
        <w:rPr>
          <w:rFonts w:eastAsia="SimSun"/>
          <w:b/>
          <w:i/>
          <w:sz w:val="22"/>
          <w:szCs w:val="22"/>
        </w:rPr>
        <w:t>Załącznik Nr 2A</w:t>
      </w:r>
    </w:p>
    <w:p w:rsidR="00585221" w:rsidRPr="00875EAC" w:rsidRDefault="00585221" w:rsidP="00585221">
      <w:pPr>
        <w:ind w:left="2756" w:right="50" w:firstLine="784"/>
        <w:jc w:val="both"/>
        <w:rPr>
          <w:rFonts w:eastAsia="SimSun"/>
          <w:i/>
          <w:sz w:val="22"/>
          <w:szCs w:val="22"/>
        </w:rPr>
      </w:pPr>
      <w:r w:rsidRPr="00875EAC">
        <w:rPr>
          <w:rFonts w:eastAsia="SimSun"/>
          <w:i/>
          <w:sz w:val="22"/>
          <w:szCs w:val="22"/>
        </w:rPr>
        <w:t>Szczegółowy opis przedmiotu zamówienia/formularz cenowy</w:t>
      </w:r>
    </w:p>
    <w:p w:rsidR="00585221" w:rsidRPr="00875EAC" w:rsidRDefault="00585221" w:rsidP="00585221">
      <w:pPr>
        <w:ind w:right="50"/>
        <w:jc w:val="both"/>
        <w:rPr>
          <w:rFonts w:eastAsia="SimSun"/>
          <w:i/>
          <w:sz w:val="22"/>
          <w:szCs w:val="22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567"/>
        <w:gridCol w:w="1407"/>
        <w:gridCol w:w="861"/>
        <w:gridCol w:w="840"/>
        <w:gridCol w:w="1144"/>
        <w:gridCol w:w="992"/>
        <w:gridCol w:w="993"/>
      </w:tblGrid>
      <w:tr w:rsidR="00585221" w:rsidRPr="00875EAC" w:rsidTr="00BC6928">
        <w:trPr>
          <w:cantSplit/>
          <w:tblHeader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035F95" w:rsidRDefault="00585221" w:rsidP="00BC6928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035F95">
              <w:rPr>
                <w:b/>
                <w:sz w:val="22"/>
                <w:szCs w:val="22"/>
                <w:lang w:eastAsia="ar-SA"/>
              </w:rPr>
              <w:t xml:space="preserve">Część I: Sukcesywne dostawy szkła do produkcji stolarki aluminiowej p.poż. </w:t>
            </w:r>
          </w:p>
        </w:tc>
      </w:tr>
      <w:tr w:rsidR="00585221" w:rsidRPr="00875EAC" w:rsidTr="00BC6928">
        <w:trPr>
          <w:cantSplit/>
          <w:tblHeader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Zestawienie asortymentu</w:t>
            </w:r>
          </w:p>
        </w:tc>
      </w:tr>
      <w:tr w:rsidR="00585221" w:rsidRPr="00875EAC" w:rsidTr="00BC692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</w:p>
          <w:p w:rsidR="00585221" w:rsidRPr="00585221" w:rsidRDefault="00585221" w:rsidP="00BC6928">
            <w:pPr>
              <w:widowControl w:val="0"/>
              <w:suppressLineNumbers/>
              <w:suppressAutoHyphens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</w:p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J.m.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Przewidywana ilość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Cena jedn. netto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Stawka VAT [%]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Wartość netto [zł]</w:t>
            </w:r>
          </w:p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Kwota VAT [zł]</w:t>
            </w:r>
          </w:p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Wartość brutto [zł]</w:t>
            </w:r>
          </w:p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i/>
                <w:sz w:val="22"/>
                <w:szCs w:val="22"/>
                <w:lang w:eastAsia="ar-SA"/>
              </w:rPr>
              <w:t>(poz. 6 + 7)</w:t>
            </w:r>
          </w:p>
        </w:tc>
      </w:tr>
      <w:tr w:rsidR="00585221" w:rsidRPr="00875EAC" w:rsidTr="00BC69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szyba ogniochronna EI 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 xml:space="preserve">szyba ogniochronna EI 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500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szyba ogniochronna EI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szyba ogniochronna EI 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szyba ogniochronna EI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szyba ogniochronna EI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5 satyna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niskoemisyjnym #4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niskoemisyjnym #6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niskoemisyjnym #6 ESG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niskoemisyjnym 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niskoemisyjnym 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niskoemisyjnym 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jednokomorowe ze szkłem niskoemisyjnym 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5 satyna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33,1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niskoemisyjnym #4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niskoemisyjnym #6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niskoemisyjnym #6 ESG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niskoemisyjnym 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niskoemisyjnym 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niskoemisyjnym 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5221">
              <w:rPr>
                <w:color w:val="000000"/>
                <w:sz w:val="22"/>
                <w:szCs w:val="22"/>
              </w:rPr>
              <w:t>dospolenie</w:t>
            </w:r>
            <w:proofErr w:type="spellEnd"/>
            <w:r w:rsidRPr="00585221">
              <w:rPr>
                <w:color w:val="000000"/>
                <w:sz w:val="22"/>
                <w:szCs w:val="22"/>
              </w:rPr>
              <w:t xml:space="preserve"> dwukomorowe ze szkłem niskoemisyjnym 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szpros międzyszybowy p.poż 18mm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szpros międzyszybowy p.poż 26mm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szpros międzyszybowy p.poż 45mm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221" w:rsidRPr="00585221" w:rsidRDefault="00585221" w:rsidP="00BC6928">
            <w:pPr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Ramka CHROMATECH ULTRA (gr. od 10 do 20 mm) kolor RAL 7035 lub podobny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585221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  <w:r w:rsidRPr="00585221">
              <w:rPr>
                <w:sz w:val="22"/>
                <w:szCs w:val="22"/>
              </w:rPr>
              <w:t>1 000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hRule="exact" w:val="454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585221">
              <w:rPr>
                <w:rFonts w:eastAsia="Verdana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</w:tr>
      <w:tr w:rsidR="00585221" w:rsidRPr="00875EAC" w:rsidTr="00BC6928">
        <w:trPr>
          <w:cantSplit/>
          <w:trHeight w:hRule="exact" w:val="454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85221">
              <w:rPr>
                <w:b/>
                <w:sz w:val="22"/>
                <w:szCs w:val="22"/>
              </w:rPr>
              <w:t>Cena oferty netto słownie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62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585221" w:rsidRPr="00875EAC" w:rsidTr="00BC6928">
        <w:trPr>
          <w:cantSplit/>
          <w:trHeight w:hRule="exact" w:val="454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85221">
              <w:rPr>
                <w:b/>
                <w:sz w:val="22"/>
                <w:szCs w:val="22"/>
              </w:rPr>
              <w:t>Cena oferty brutto słownie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62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21" w:rsidRPr="00585221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</w:tbl>
    <w:p w:rsidR="00585221" w:rsidRPr="00875EAC" w:rsidRDefault="00585221" w:rsidP="00585221">
      <w:pPr>
        <w:spacing w:line="200" w:lineRule="atLeast"/>
        <w:jc w:val="both"/>
        <w:rPr>
          <w:sz w:val="22"/>
          <w:szCs w:val="22"/>
        </w:rPr>
      </w:pPr>
    </w:p>
    <w:p w:rsidR="00585221" w:rsidRDefault="00585221" w:rsidP="00585221">
      <w:pPr>
        <w:spacing w:line="200" w:lineRule="atLeast"/>
        <w:ind w:left="3540" w:firstLine="708"/>
        <w:jc w:val="both"/>
        <w:rPr>
          <w:sz w:val="22"/>
          <w:szCs w:val="22"/>
          <w:lang w:eastAsia="ar-SA"/>
        </w:rPr>
      </w:pPr>
    </w:p>
    <w:p w:rsidR="00585221" w:rsidRDefault="00585221" w:rsidP="00585221">
      <w:pPr>
        <w:spacing w:line="200" w:lineRule="atLeast"/>
        <w:jc w:val="both"/>
        <w:rPr>
          <w:sz w:val="22"/>
          <w:szCs w:val="22"/>
          <w:lang w:eastAsia="ar-SA"/>
        </w:rPr>
      </w:pPr>
    </w:p>
    <w:p w:rsidR="00585221" w:rsidRDefault="00585221" w:rsidP="00585221">
      <w:pPr>
        <w:spacing w:line="200" w:lineRule="atLeast"/>
        <w:jc w:val="both"/>
        <w:rPr>
          <w:sz w:val="22"/>
          <w:szCs w:val="22"/>
          <w:lang w:eastAsia="ar-SA"/>
        </w:rPr>
      </w:pPr>
    </w:p>
    <w:p w:rsidR="00585221" w:rsidRDefault="00585221" w:rsidP="00585221">
      <w:pPr>
        <w:spacing w:line="200" w:lineRule="atLeast"/>
        <w:ind w:left="3540" w:firstLine="708"/>
        <w:jc w:val="both"/>
        <w:rPr>
          <w:sz w:val="22"/>
          <w:szCs w:val="22"/>
          <w:lang w:eastAsia="ar-SA"/>
        </w:rPr>
      </w:pPr>
    </w:p>
    <w:p w:rsidR="003641BE" w:rsidRDefault="003641BE" w:rsidP="0036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438B0">
        <w:rPr>
          <w:b/>
          <w:sz w:val="28"/>
          <w:szCs w:val="28"/>
        </w:rPr>
        <w:t>ZAŁĄCZNIK</w:t>
      </w:r>
      <w:r>
        <w:rPr>
          <w:b/>
          <w:color w:val="FF0000"/>
          <w:sz w:val="28"/>
          <w:szCs w:val="28"/>
        </w:rPr>
        <w:t xml:space="preserve"> </w:t>
      </w:r>
      <w:r w:rsidRPr="00D614C8">
        <w:rPr>
          <w:b/>
          <w:bCs/>
          <w:sz w:val="28"/>
          <w:szCs w:val="28"/>
        </w:rPr>
        <w:t>MUSI BYĆ OPATRZONY KWALIFIKOWANYM PODPISEM ELEKTRONICZNYM</w:t>
      </w:r>
    </w:p>
    <w:p w:rsidR="00585221" w:rsidRPr="00307CE9" w:rsidRDefault="00585221" w:rsidP="00585221">
      <w:pPr>
        <w:autoSpaceDE w:val="0"/>
        <w:autoSpaceDN w:val="0"/>
        <w:adjustRightInd w:val="0"/>
        <w:ind w:left="5664" w:hanging="986"/>
        <w:rPr>
          <w:rFonts w:eastAsia="Calibri"/>
          <w:b/>
          <w:i/>
          <w:sz w:val="22"/>
          <w:szCs w:val="22"/>
          <w:lang w:eastAsia="en-US"/>
        </w:rPr>
      </w:pPr>
      <w:bookmarkStart w:id="0" w:name="_GoBack"/>
      <w:bookmarkEnd w:id="0"/>
      <w:r w:rsidRPr="00875EAC">
        <w:rPr>
          <w:sz w:val="22"/>
          <w:szCs w:val="22"/>
          <w:lang w:eastAsia="ar-SA"/>
        </w:rPr>
        <w:tab/>
      </w:r>
    </w:p>
    <w:p w:rsidR="003D2F55" w:rsidRDefault="003D2F55"/>
    <w:sectPr w:rsidR="003D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150E"/>
    <w:multiLevelType w:val="hybridMultilevel"/>
    <w:tmpl w:val="2070CDC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21"/>
    <w:rsid w:val="003641BE"/>
    <w:rsid w:val="003D2F55"/>
    <w:rsid w:val="005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79151-3E1B-4BA8-BF88-21CB1D8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2019-12-10T10:17:00Z</dcterms:created>
  <dcterms:modified xsi:type="dcterms:W3CDTF">2019-12-12T11:08:00Z</dcterms:modified>
</cp:coreProperties>
</file>